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2766" w:rsidRPr="00122766" w:rsidRDefault="00122766" w:rsidP="00122766">
      <w:pPr>
        <w:wordWrap w:val="0"/>
        <w:divId w:val="1218977771"/>
        <w:rPr>
          <w:rFonts w:ascii="Times New Roman" w:eastAsia="Times New Roman" w:hAnsi="Times New Roman" w:cs="Times New Roman"/>
          <w:b/>
          <w:bCs/>
          <w:color w:val="2D3B45"/>
          <w:sz w:val="24"/>
          <w:szCs w:val="24"/>
        </w:rPr>
      </w:pPr>
      <w:r w:rsidRPr="00122766">
        <w:rPr>
          <w:rFonts w:ascii="Times New Roman" w:eastAsia="Times New Roman" w:hAnsi="Times New Roman" w:cs="Times New Roman"/>
          <w:b/>
          <w:bCs/>
          <w:color w:val="2D3B45"/>
          <w:sz w:val="24"/>
          <w:szCs w:val="24"/>
        </w:rPr>
        <w:t>Donevan Dexheimer</w:t>
      </w:r>
    </w:p>
    <w:p w:rsidR="00122766" w:rsidRPr="00122766" w:rsidRDefault="00122766" w:rsidP="00122766">
      <w:pPr>
        <w:wordWrap w:val="0"/>
        <w:divId w:val="422997793"/>
        <w:rPr>
          <w:rFonts w:ascii="Times New Roman" w:eastAsia="Times New Roman" w:hAnsi="Times New Roman" w:cs="Times New Roman"/>
          <w:b/>
          <w:bCs/>
          <w:color w:val="8B969E"/>
          <w:sz w:val="24"/>
          <w:szCs w:val="24"/>
        </w:rPr>
      </w:pPr>
      <w:r w:rsidRPr="00122766">
        <w:rPr>
          <w:rFonts w:ascii="Times New Roman" w:eastAsia="Times New Roman" w:hAnsi="Times New Roman" w:cs="Times New Roman"/>
          <w:b/>
          <w:bCs/>
          <w:color w:val="8B969E"/>
          <w:sz w:val="24"/>
          <w:szCs w:val="24"/>
        </w:rPr>
        <w:t>Nov 11, 2021 at 3:04 PM</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b/>
          <w:bCs/>
          <w:sz w:val="24"/>
          <w:szCs w:val="24"/>
        </w:rPr>
        <w:t>1) Describe in your words what Ergonomics is? (1 point)</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sz w:val="24"/>
          <w:szCs w:val="24"/>
        </w:rPr>
        <w:t>Ergonomics is using good body mechanics and equipment design to minimize the risk of injury while you are doing your job.</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b/>
          <w:bCs/>
          <w:sz w:val="24"/>
          <w:szCs w:val="24"/>
        </w:rPr>
        <w:t>2) Describe the ABCs of Ergonomics.( 1 point)</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sz w:val="24"/>
          <w:szCs w:val="24"/>
        </w:rPr>
        <w:t>A is for alignment, which is keeping a good posture and not twisting your joints.</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sz w:val="24"/>
          <w:szCs w:val="24"/>
        </w:rPr>
        <w:t>B is for balance, which is positioning your feet apart and bending at the knees to lower your center of gravity.</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sz w:val="24"/>
          <w:szCs w:val="24"/>
        </w:rPr>
        <w:t>C is for coordinated movement, which is using your body weight to help you move someone or something.</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b/>
          <w:bCs/>
          <w:sz w:val="24"/>
          <w:szCs w:val="24"/>
        </w:rPr>
        <w:t>3) How will you apply the ABCs of Ergonomics while transferring a patient/resident from bed to wheelchair?( 3points)</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sz w:val="24"/>
          <w:szCs w:val="24"/>
        </w:rPr>
        <w:t>I'll keep by posture straight, my knees bent, and my center of gravity low to maintain balance, and use my bodyweight in a coordinated movement to help move the person, if they need assistance.</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b/>
          <w:bCs/>
          <w:sz w:val="24"/>
          <w:szCs w:val="24"/>
        </w:rPr>
        <w:t>4) Explain the use of Ergonomics during positioning a patient on their side.  (3 points)</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sz w:val="24"/>
          <w:szCs w:val="24"/>
        </w:rPr>
        <w:t>I use ergonomics by raising the bed to a comfortable position for my posture; keeping my feet apart and knees bent for balance; using a lift sheet so that I don't have to bend over as much to move the person to the side; and then use a coordinated movement with or without the patient's assistance to roll them onto their side.</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b/>
          <w:bCs/>
          <w:sz w:val="24"/>
          <w:szCs w:val="24"/>
        </w:rPr>
        <w:t>5) List at least  three uses of a "lift sheet" while the patient is in bed.  Answer should describe each use thoroughly. (3 points)</w:t>
      </w:r>
    </w:p>
    <w:p w:rsidR="00122766" w:rsidRPr="00122766" w:rsidRDefault="00122766" w:rsidP="00122766">
      <w:pPr>
        <w:spacing w:before="100" w:beforeAutospacing="1" w:after="100" w:afterAutospacing="1"/>
        <w:divId w:val="1607804872"/>
        <w:rPr>
          <w:rFonts w:ascii="Times New Roman" w:hAnsi="Times New Roman" w:cs="Times New Roman"/>
          <w:sz w:val="24"/>
          <w:szCs w:val="24"/>
        </w:rPr>
      </w:pPr>
      <w:r w:rsidRPr="00122766">
        <w:rPr>
          <w:rFonts w:ascii="Times New Roman" w:hAnsi="Times New Roman" w:cs="Times New Roman"/>
          <w:sz w:val="24"/>
          <w:szCs w:val="24"/>
        </w:rPr>
        <w:t>You can use a lift sheet to move the patient to the side before turning them on their side by pulling the lift sheet towards you; move them up in their bed with the assistance of another staff person by pulling the patient towards the head of their bed using the sides of the lift sheet; and log-rolling the patient with the assistance of two other staff members by using the sheet to keep the patient's spine aligned as you roll them over.</w:t>
      </w:r>
    </w:p>
    <w:p w:rsidR="00122766" w:rsidRPr="00122766" w:rsidRDefault="00122766" w:rsidP="00122766">
      <w:pPr>
        <w:divId w:val="975526017"/>
        <w:rPr>
          <w:rFonts w:ascii="Times New Roman" w:eastAsia="Times New Roman" w:hAnsi="Times New Roman" w:cs="Times New Roman"/>
          <w:color w:val="8B969E"/>
          <w:sz w:val="24"/>
          <w:szCs w:val="24"/>
        </w:rPr>
      </w:pPr>
      <w:hyperlink r:id="rId5" w:history="1">
        <w:r w:rsidRPr="00122766">
          <w:rPr>
            <w:rFonts w:ascii="Times New Roman" w:eastAsia="Times New Roman" w:hAnsi="Times New Roman" w:cs="Times New Roman"/>
            <w:color w:val="8B969E"/>
            <w:sz w:val="24"/>
            <w:szCs w:val="24"/>
          </w:rPr>
          <w:t>Reply</w:t>
        </w:r>
      </w:hyperlink>
    </w:p>
    <w:p w:rsidR="00122766" w:rsidRPr="00122766" w:rsidRDefault="00122766" w:rsidP="00122766">
      <w:pPr>
        <w:divId w:val="22830896"/>
        <w:rPr>
          <w:rFonts w:ascii="Times New Roman" w:hAnsi="Times New Roman" w:cs="Times New Roman"/>
          <w:color w:val="8B969E"/>
          <w:sz w:val="24"/>
          <w:szCs w:val="24"/>
        </w:rPr>
      </w:pPr>
      <w:r w:rsidRPr="00122766">
        <w:rPr>
          <w:rFonts w:ascii="Times New Roman" w:eastAsia="Times New Roman" w:hAnsi="Times New Roman" w:cs="Times New Roman"/>
          <w:sz w:val="24"/>
          <w:szCs w:val="24"/>
        </w:rPr>
        <w:fldChar w:fldCharType="begin"/>
      </w:r>
      <w:r w:rsidRPr="00122766">
        <w:rPr>
          <w:rFonts w:ascii="Times New Roman" w:eastAsia="Times New Roman" w:hAnsi="Times New Roman" w:cs="Times New Roman"/>
          <w:sz w:val="24"/>
          <w:szCs w:val="24"/>
        </w:rPr>
        <w:instrText xml:space="preserve"> HYPERLINK "https://rtc.instructure.com/courses/2112568/users/6071641" </w:instrText>
      </w:r>
      <w:r w:rsidRPr="00122766">
        <w:rPr>
          <w:rFonts w:ascii="Times New Roman" w:eastAsia="Times New Roman" w:hAnsi="Times New Roman" w:cs="Times New Roman"/>
          <w:sz w:val="24"/>
          <w:szCs w:val="24"/>
        </w:rPr>
        <w:fldChar w:fldCharType="separate"/>
      </w:r>
    </w:p>
    <w:p w:rsidR="00122766" w:rsidRPr="00122766" w:rsidRDefault="00122766" w:rsidP="00122766">
      <w:pPr>
        <w:shd w:val="clear" w:color="auto" w:fill="FFFFFF"/>
        <w:spacing w:line="480" w:lineRule="atLeast"/>
        <w:jc w:val="center"/>
        <w:divId w:val="348265916"/>
        <w:rPr>
          <w:rFonts w:ascii="Times New Roman" w:hAnsi="Times New Roman" w:cs="Times New Roman"/>
          <w:b/>
          <w:bCs/>
          <w:sz w:val="21"/>
          <w:szCs w:val="21"/>
        </w:rPr>
      </w:pPr>
      <w:r w:rsidRPr="00122766">
        <w:rPr>
          <w:rFonts w:ascii="Times New Roman" w:eastAsia="Times New Roman" w:hAnsi="Times New Roman" w:cs="Times New Roman"/>
          <w:b/>
          <w:bCs/>
          <w:color w:val="8B969E"/>
          <w:sz w:val="21"/>
          <w:szCs w:val="21"/>
        </w:rPr>
        <w:t>CT</w:t>
      </w:r>
    </w:p>
    <w:p w:rsidR="00122766" w:rsidRPr="00122766" w:rsidRDefault="00122766" w:rsidP="00122766">
      <w:pPr>
        <w:divId w:val="22830896"/>
        <w:rPr>
          <w:rFonts w:ascii="Times New Roman" w:eastAsia="Times New Roman" w:hAnsi="Times New Roman" w:cs="Times New Roman"/>
          <w:sz w:val="24"/>
          <w:szCs w:val="24"/>
        </w:rPr>
      </w:pPr>
      <w:r w:rsidRPr="00122766">
        <w:rPr>
          <w:rFonts w:ascii="Times New Roman" w:eastAsia="Times New Roman" w:hAnsi="Times New Roman" w:cs="Times New Roman"/>
          <w:sz w:val="24"/>
          <w:szCs w:val="24"/>
        </w:rPr>
        <w:lastRenderedPageBreak/>
        <w:fldChar w:fldCharType="end"/>
      </w:r>
    </w:p>
    <w:p w:rsidR="00122766" w:rsidRPr="00122766" w:rsidRDefault="00122766" w:rsidP="00122766">
      <w:pPr>
        <w:divId w:val="348264016"/>
        <w:rPr>
          <w:rFonts w:ascii="system-ui" w:hAnsi="system-ui" w:cs="Times New Roman"/>
          <w:color w:val="8B969E"/>
          <w:sz w:val="21"/>
          <w:szCs w:val="21"/>
        </w:rPr>
      </w:pPr>
      <w:r w:rsidRPr="00122766">
        <w:rPr>
          <w:rFonts w:ascii="system-ui" w:eastAsia="Times New Roman" w:hAnsi="system-ui" w:cs="Times New Roman"/>
          <w:color w:val="2D3B45"/>
          <w:sz w:val="21"/>
          <w:szCs w:val="21"/>
        </w:rPr>
        <w:fldChar w:fldCharType="begin"/>
      </w:r>
      <w:r w:rsidRPr="00122766">
        <w:rPr>
          <w:rFonts w:ascii="system-ui" w:eastAsia="Times New Roman" w:hAnsi="system-ui" w:cs="Times New Roman"/>
          <w:color w:val="2D3B45"/>
          <w:sz w:val="21"/>
          <w:szCs w:val="21"/>
        </w:rPr>
        <w:instrText xml:space="preserve"> HYPERLINK "https://rtc.instructure.com/courses/2112568/users/6071641" </w:instrText>
      </w:r>
      <w:r w:rsidRPr="00122766">
        <w:rPr>
          <w:rFonts w:ascii="system-ui" w:eastAsia="Times New Roman" w:hAnsi="system-ui" w:cs="Times New Roman"/>
          <w:color w:val="2D3B45"/>
          <w:sz w:val="21"/>
          <w:szCs w:val="21"/>
        </w:rPr>
        <w:fldChar w:fldCharType="separate"/>
      </w:r>
    </w:p>
    <w:p w:rsidR="00122766" w:rsidRPr="00122766" w:rsidRDefault="00122766" w:rsidP="00122766">
      <w:pPr>
        <w:shd w:val="clear" w:color="auto" w:fill="FFFFFF"/>
        <w:spacing w:line="480" w:lineRule="atLeast"/>
        <w:jc w:val="center"/>
        <w:divId w:val="880900960"/>
        <w:rPr>
          <w:rFonts w:ascii="Times New Roman" w:hAnsi="Times New Roman" w:cs="Times New Roman"/>
          <w:b/>
          <w:bCs/>
          <w:sz w:val="24"/>
          <w:szCs w:val="24"/>
        </w:rPr>
      </w:pPr>
      <w:r w:rsidRPr="00122766">
        <w:rPr>
          <w:rFonts w:ascii="system-ui" w:eastAsia="Times New Roman" w:hAnsi="system-ui" w:cs="Times New Roman"/>
          <w:b/>
          <w:bCs/>
          <w:color w:val="8B969E"/>
          <w:sz w:val="21"/>
          <w:szCs w:val="21"/>
        </w:rPr>
        <w:t>CT</w:t>
      </w:r>
    </w:p>
    <w:p w:rsidR="00122766" w:rsidRPr="00122766" w:rsidRDefault="00122766" w:rsidP="00122766">
      <w:pPr>
        <w:divId w:val="348264016"/>
        <w:rPr>
          <w:rFonts w:ascii="system-ui" w:eastAsia="Times New Roman" w:hAnsi="system-ui" w:cs="Times New Roman"/>
          <w:color w:val="2D3B45"/>
          <w:sz w:val="21"/>
          <w:szCs w:val="21"/>
        </w:rPr>
      </w:pPr>
      <w:r w:rsidRPr="00122766">
        <w:rPr>
          <w:rFonts w:ascii="system-ui" w:eastAsia="Times New Roman" w:hAnsi="system-ui" w:cs="Times New Roman"/>
          <w:color w:val="2D3B45"/>
          <w:sz w:val="21"/>
          <w:szCs w:val="21"/>
        </w:rPr>
        <w:fldChar w:fldCharType="end"/>
      </w:r>
    </w:p>
    <w:p w:rsidR="00122766" w:rsidRPr="00122766" w:rsidRDefault="00122766" w:rsidP="00122766">
      <w:pPr>
        <w:wordWrap w:val="0"/>
        <w:divId w:val="803810016"/>
        <w:rPr>
          <w:rFonts w:ascii="system-ui" w:eastAsia="Times New Roman" w:hAnsi="system-ui" w:cs="Times New Roman"/>
          <w:b/>
          <w:bCs/>
          <w:color w:val="2D3B45"/>
          <w:sz w:val="21"/>
          <w:szCs w:val="21"/>
        </w:rPr>
      </w:pPr>
      <w:r w:rsidRPr="00122766">
        <w:rPr>
          <w:rFonts w:ascii="system-ui" w:eastAsia="Times New Roman" w:hAnsi="system-ui" w:cs="Times New Roman"/>
          <w:b/>
          <w:bCs/>
          <w:color w:val="2D3B45"/>
          <w:sz w:val="21"/>
          <w:szCs w:val="21"/>
        </w:rPr>
        <w:t>CORINA T VATTHONGXAY</w:t>
      </w:r>
    </w:p>
    <w:p w:rsidR="00122766" w:rsidRPr="00122766" w:rsidRDefault="00122766" w:rsidP="00122766">
      <w:pPr>
        <w:wordWrap w:val="0"/>
        <w:divId w:val="1698198354"/>
        <w:rPr>
          <w:rFonts w:ascii="system-ui" w:eastAsia="Times New Roman" w:hAnsi="system-ui" w:cs="Times New Roman"/>
          <w:b/>
          <w:bCs/>
          <w:color w:val="8B969E"/>
          <w:sz w:val="21"/>
          <w:szCs w:val="21"/>
        </w:rPr>
      </w:pPr>
      <w:r w:rsidRPr="00122766">
        <w:rPr>
          <w:rFonts w:ascii="system-ui" w:eastAsia="Times New Roman" w:hAnsi="system-ui" w:cs="Times New Roman"/>
          <w:b/>
          <w:bCs/>
          <w:color w:val="8B969E"/>
          <w:sz w:val="21"/>
          <w:szCs w:val="21"/>
        </w:rPr>
        <w:t>Nov 13, 2021 at 7:02 PM</w:t>
      </w:r>
    </w:p>
    <w:p w:rsidR="00122766" w:rsidRPr="00122766" w:rsidRDefault="00122766" w:rsidP="00122766">
      <w:pPr>
        <w:spacing w:before="100" w:beforeAutospacing="1" w:after="100" w:afterAutospacing="1"/>
        <w:divId w:val="1059788355"/>
        <w:rPr>
          <w:rFonts w:ascii="system-ui" w:hAnsi="system-ui" w:cs="Times New Roman"/>
          <w:color w:val="2D3B45"/>
          <w:sz w:val="21"/>
          <w:szCs w:val="21"/>
        </w:rPr>
      </w:pPr>
      <w:r w:rsidRPr="00122766">
        <w:rPr>
          <w:rFonts w:ascii="system-ui" w:hAnsi="system-ui" w:cs="Times New Roman"/>
          <w:color w:val="2D3B45"/>
          <w:sz w:val="21"/>
          <w:szCs w:val="21"/>
        </w:rPr>
        <w:t>1) Ergonomics is the practice of equipment and work standards to conform to the safety and comfortability of the worker. </w:t>
      </w:r>
    </w:p>
    <w:p w:rsidR="00122766" w:rsidRPr="00122766" w:rsidRDefault="00122766" w:rsidP="00122766">
      <w:pPr>
        <w:spacing w:before="100" w:beforeAutospacing="1" w:after="100" w:afterAutospacing="1"/>
        <w:divId w:val="1059788355"/>
        <w:rPr>
          <w:rFonts w:ascii="system-ui" w:hAnsi="system-ui" w:cs="Times New Roman"/>
          <w:color w:val="2D3B45"/>
          <w:sz w:val="21"/>
          <w:szCs w:val="21"/>
        </w:rPr>
      </w:pPr>
      <w:r w:rsidRPr="00122766">
        <w:rPr>
          <w:rFonts w:ascii="system-ui" w:hAnsi="system-ui" w:cs="Times New Roman"/>
          <w:color w:val="2D3B45"/>
          <w:sz w:val="21"/>
          <w:szCs w:val="21"/>
        </w:rPr>
        <w:t>2) The ABCs of Ergonomics are alignment, balance, and coordinated body movements -- good body mechanics.</w:t>
      </w:r>
    </w:p>
    <w:p w:rsidR="00122766" w:rsidRPr="00122766" w:rsidRDefault="00122766" w:rsidP="00122766">
      <w:pPr>
        <w:spacing w:before="100" w:beforeAutospacing="1" w:after="100" w:afterAutospacing="1"/>
        <w:divId w:val="1059788355"/>
        <w:rPr>
          <w:rFonts w:ascii="system-ui" w:hAnsi="system-ui" w:cs="Times New Roman"/>
          <w:color w:val="2D3B45"/>
          <w:sz w:val="21"/>
          <w:szCs w:val="21"/>
        </w:rPr>
      </w:pPr>
      <w:r w:rsidRPr="00122766">
        <w:rPr>
          <w:rFonts w:ascii="system-ui" w:hAnsi="system-ui" w:cs="Times New Roman"/>
          <w:color w:val="2D3B45"/>
          <w:sz w:val="21"/>
          <w:szCs w:val="21"/>
        </w:rPr>
        <w:t>3) I would use good posture for my back and use my leg muscles to lift to prevent back strain.</w:t>
      </w:r>
    </w:p>
    <w:p w:rsidR="00122766" w:rsidRPr="00122766" w:rsidRDefault="00122766" w:rsidP="00122766">
      <w:pPr>
        <w:spacing w:before="100" w:beforeAutospacing="1" w:after="100" w:afterAutospacing="1"/>
        <w:divId w:val="1059788355"/>
        <w:rPr>
          <w:rFonts w:ascii="system-ui" w:hAnsi="system-ui" w:cs="Times New Roman"/>
          <w:color w:val="2D3B45"/>
          <w:sz w:val="21"/>
          <w:szCs w:val="21"/>
        </w:rPr>
      </w:pPr>
      <w:r w:rsidRPr="00122766">
        <w:rPr>
          <w:rFonts w:ascii="system-ui" w:hAnsi="system-ui" w:cs="Times New Roman"/>
          <w:color w:val="2D3B45"/>
          <w:sz w:val="21"/>
          <w:szCs w:val="21"/>
        </w:rPr>
        <w:t>4) By bringing the bed to a comfortable height, I would be able to prevent back straight. I could also be at a better level to use the weight of my body to shift the patient into their position. </w:t>
      </w:r>
    </w:p>
    <w:p w:rsidR="00122766" w:rsidRPr="00122766" w:rsidRDefault="00122766" w:rsidP="00122766">
      <w:pPr>
        <w:spacing w:before="100" w:beforeAutospacing="1" w:after="100" w:afterAutospacing="1"/>
        <w:divId w:val="1059788355"/>
        <w:rPr>
          <w:rFonts w:ascii="system-ui" w:hAnsi="system-ui" w:cs="Times New Roman"/>
          <w:color w:val="2D3B45"/>
          <w:sz w:val="21"/>
          <w:szCs w:val="21"/>
        </w:rPr>
      </w:pPr>
      <w:r w:rsidRPr="00122766">
        <w:rPr>
          <w:rFonts w:ascii="system-ui" w:hAnsi="system-ui" w:cs="Times New Roman"/>
          <w:color w:val="2D3B45"/>
          <w:sz w:val="21"/>
          <w:szCs w:val="21"/>
        </w:rPr>
        <w:t>5) List at least three uses of a "lift sheet" while a patient is in bed</w:t>
      </w:r>
    </w:p>
    <w:p w:rsidR="00122766" w:rsidRPr="00122766" w:rsidRDefault="00122766" w:rsidP="00122766">
      <w:pPr>
        <w:numPr>
          <w:ilvl w:val="0"/>
          <w:numId w:val="1"/>
        </w:numPr>
        <w:spacing w:before="100" w:beforeAutospacing="1" w:after="100" w:afterAutospacing="1"/>
        <w:divId w:val="1059788355"/>
        <w:rPr>
          <w:rFonts w:ascii="system-ui" w:eastAsia="Times New Roman" w:hAnsi="system-ui" w:cs="Times New Roman"/>
          <w:color w:val="2D3B45"/>
          <w:sz w:val="21"/>
          <w:szCs w:val="21"/>
        </w:rPr>
      </w:pPr>
      <w:r w:rsidRPr="00122766">
        <w:rPr>
          <w:rFonts w:ascii="system-ui" w:eastAsia="Times New Roman" w:hAnsi="system-ui" w:cs="Times New Roman"/>
          <w:color w:val="2D3B45"/>
          <w:sz w:val="21"/>
          <w:szCs w:val="21"/>
        </w:rPr>
        <w:t>to turn to either side by being tucked under and pulled from the back or front side while the patient secures themself by holding the bed rail or another nursing assistant to help</w:t>
      </w:r>
    </w:p>
    <w:p w:rsidR="00122766" w:rsidRPr="00122766" w:rsidRDefault="00122766" w:rsidP="00122766">
      <w:pPr>
        <w:numPr>
          <w:ilvl w:val="0"/>
          <w:numId w:val="1"/>
        </w:numPr>
        <w:spacing w:before="100" w:beforeAutospacing="1" w:after="100" w:afterAutospacing="1"/>
        <w:divId w:val="1059788355"/>
        <w:rPr>
          <w:rFonts w:ascii="system-ui" w:eastAsia="Times New Roman" w:hAnsi="system-ui" w:cs="Times New Roman"/>
          <w:color w:val="2D3B45"/>
          <w:sz w:val="21"/>
          <w:szCs w:val="21"/>
        </w:rPr>
      </w:pPr>
      <w:r w:rsidRPr="00122766">
        <w:rPr>
          <w:rFonts w:ascii="system-ui" w:eastAsia="Times New Roman" w:hAnsi="system-ui" w:cs="Times New Roman"/>
          <w:color w:val="2D3B45"/>
          <w:sz w:val="21"/>
          <w:szCs w:val="21"/>
        </w:rPr>
        <w:t>to pull the patient up or down into a comfortable position on their bed and pillow</w:t>
      </w:r>
    </w:p>
    <w:p w:rsidR="00122766" w:rsidRPr="00122766" w:rsidRDefault="00122766" w:rsidP="00122766">
      <w:pPr>
        <w:numPr>
          <w:ilvl w:val="0"/>
          <w:numId w:val="1"/>
        </w:numPr>
        <w:spacing w:before="100" w:beforeAutospacing="1" w:after="100" w:afterAutospacing="1"/>
        <w:divId w:val="1059788355"/>
        <w:rPr>
          <w:rFonts w:ascii="system-ui" w:eastAsia="Times New Roman" w:hAnsi="system-ui" w:cs="Times New Roman"/>
          <w:color w:val="2D3B45"/>
          <w:sz w:val="21"/>
          <w:szCs w:val="21"/>
        </w:rPr>
      </w:pPr>
      <w:r w:rsidRPr="00122766">
        <w:rPr>
          <w:rFonts w:ascii="system-ui" w:eastAsia="Times New Roman" w:hAnsi="system-ui" w:cs="Times New Roman"/>
          <w:color w:val="2D3B45"/>
          <w:sz w:val="21"/>
          <w:szCs w:val="21"/>
        </w:rPr>
        <w:t>if a patient has fallen, a lift sheet can be used to help the patient positioned into sitting up by being tucked under and with the assistance of other nursing assistants. </w:t>
      </w:r>
    </w:p>
    <w:p w:rsidR="00122766" w:rsidRPr="00122766" w:rsidRDefault="00122766" w:rsidP="00122766">
      <w:pPr>
        <w:divId w:val="1803494690"/>
        <w:rPr>
          <w:rFonts w:ascii="Times New Roman" w:eastAsia="Times New Roman" w:hAnsi="Times New Roman" w:cs="Times New Roman"/>
          <w:sz w:val="24"/>
          <w:szCs w:val="24"/>
        </w:rPr>
      </w:pPr>
    </w:p>
    <w:p w:rsidR="00122766" w:rsidRDefault="00122766"/>
    <w:sectPr w:rsidR="00122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482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766"/>
    <w:rsid w:val="00122766"/>
    <w:rsid w:val="00D0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052109"/>
  <w15:chartTrackingRefBased/>
  <w15:docId w15:val="{D7AC4869-869A-B041-A275-94C21CA3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2766"/>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122766"/>
    <w:rPr>
      <w:b/>
      <w:bCs/>
    </w:rPr>
  </w:style>
  <w:style w:type="character" w:styleId="Hyperlink">
    <w:name w:val="Hyperlink"/>
    <w:basedOn w:val="DefaultParagraphFont"/>
    <w:uiPriority w:val="99"/>
    <w:semiHidden/>
    <w:unhideWhenUsed/>
    <w:rsid w:val="001227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343332">
      <w:marLeft w:val="0"/>
      <w:marRight w:val="0"/>
      <w:marTop w:val="180"/>
      <w:marBottom w:val="180"/>
      <w:divBdr>
        <w:top w:val="none" w:sz="0" w:space="0" w:color="auto"/>
        <w:left w:val="none" w:sz="0" w:space="0" w:color="auto"/>
        <w:bottom w:val="none" w:sz="0" w:space="0" w:color="auto"/>
        <w:right w:val="none" w:sz="0" w:space="0" w:color="auto"/>
      </w:divBdr>
      <w:divsChild>
        <w:div w:id="1634367726">
          <w:marLeft w:val="0"/>
          <w:marRight w:val="0"/>
          <w:marTop w:val="180"/>
          <w:marBottom w:val="180"/>
          <w:divBdr>
            <w:top w:val="none" w:sz="0" w:space="0" w:color="auto"/>
            <w:left w:val="none" w:sz="0" w:space="0" w:color="auto"/>
            <w:bottom w:val="none" w:sz="0" w:space="0" w:color="auto"/>
            <w:right w:val="none" w:sz="0" w:space="0" w:color="auto"/>
          </w:divBdr>
          <w:divsChild>
            <w:div w:id="1528837900">
              <w:marLeft w:val="0"/>
              <w:marRight w:val="0"/>
              <w:marTop w:val="0"/>
              <w:marBottom w:val="0"/>
              <w:divBdr>
                <w:top w:val="none" w:sz="0" w:space="0" w:color="auto"/>
                <w:left w:val="none" w:sz="0" w:space="0" w:color="auto"/>
                <w:bottom w:val="none" w:sz="0" w:space="0" w:color="auto"/>
                <w:right w:val="none" w:sz="0" w:space="0" w:color="auto"/>
              </w:divBdr>
              <w:divsChild>
                <w:div w:id="1218977771">
                  <w:marLeft w:val="0"/>
                  <w:marRight w:val="0"/>
                  <w:marTop w:val="0"/>
                  <w:marBottom w:val="0"/>
                  <w:divBdr>
                    <w:top w:val="none" w:sz="0" w:space="0" w:color="auto"/>
                    <w:left w:val="none" w:sz="0" w:space="0" w:color="auto"/>
                    <w:bottom w:val="none" w:sz="0" w:space="0" w:color="auto"/>
                    <w:right w:val="none" w:sz="0" w:space="0" w:color="auto"/>
                  </w:divBdr>
                </w:div>
                <w:div w:id="42299779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9808565">
          <w:marLeft w:val="0"/>
          <w:marRight w:val="0"/>
          <w:marTop w:val="0"/>
          <w:marBottom w:val="0"/>
          <w:divBdr>
            <w:top w:val="none" w:sz="0" w:space="0" w:color="auto"/>
            <w:left w:val="none" w:sz="0" w:space="0" w:color="auto"/>
            <w:bottom w:val="none" w:sz="0" w:space="0" w:color="auto"/>
            <w:right w:val="none" w:sz="0" w:space="0" w:color="auto"/>
          </w:divBdr>
          <w:divsChild>
            <w:div w:id="1607804872">
              <w:marLeft w:val="0"/>
              <w:marRight w:val="0"/>
              <w:marTop w:val="0"/>
              <w:marBottom w:val="0"/>
              <w:divBdr>
                <w:top w:val="none" w:sz="0" w:space="0" w:color="auto"/>
                <w:left w:val="none" w:sz="0" w:space="0" w:color="auto"/>
                <w:bottom w:val="none" w:sz="0" w:space="0" w:color="auto"/>
                <w:right w:val="none" w:sz="0" w:space="0" w:color="auto"/>
              </w:divBdr>
            </w:div>
            <w:div w:id="975526017">
              <w:marLeft w:val="0"/>
              <w:marRight w:val="0"/>
              <w:marTop w:val="180"/>
              <w:marBottom w:val="180"/>
              <w:divBdr>
                <w:top w:val="none" w:sz="0" w:space="0" w:color="auto"/>
                <w:left w:val="none" w:sz="0" w:space="0" w:color="auto"/>
                <w:bottom w:val="none" w:sz="0" w:space="0" w:color="auto"/>
                <w:right w:val="none" w:sz="0" w:space="0" w:color="auto"/>
              </w:divBdr>
            </w:div>
            <w:div w:id="446776949">
              <w:marLeft w:val="0"/>
              <w:marRight w:val="0"/>
              <w:marTop w:val="180"/>
              <w:marBottom w:val="180"/>
              <w:divBdr>
                <w:top w:val="none" w:sz="0" w:space="0" w:color="auto"/>
                <w:left w:val="none" w:sz="0" w:space="0" w:color="auto"/>
                <w:bottom w:val="none" w:sz="0" w:space="0" w:color="auto"/>
                <w:right w:val="none" w:sz="0" w:space="0" w:color="auto"/>
              </w:divBdr>
              <w:divsChild>
                <w:div w:id="22830896">
                  <w:marLeft w:val="0"/>
                  <w:marRight w:val="0"/>
                  <w:marTop w:val="180"/>
                  <w:marBottom w:val="180"/>
                  <w:divBdr>
                    <w:top w:val="none" w:sz="0" w:space="0" w:color="auto"/>
                    <w:left w:val="none" w:sz="0" w:space="0" w:color="auto"/>
                    <w:bottom w:val="none" w:sz="0" w:space="0" w:color="auto"/>
                    <w:right w:val="none" w:sz="0" w:space="0" w:color="auto"/>
                  </w:divBdr>
                  <w:divsChild>
                    <w:div w:id="348265916">
                      <w:marLeft w:val="0"/>
                      <w:marRight w:val="0"/>
                      <w:marTop w:val="0"/>
                      <w:marBottom w:val="0"/>
                      <w:divBdr>
                        <w:top w:val="single" w:sz="6" w:space="0" w:color="C7CDD1"/>
                        <w:left w:val="single" w:sz="6" w:space="0" w:color="C7CDD1"/>
                        <w:bottom w:val="single" w:sz="6" w:space="0" w:color="C7CDD1"/>
                        <w:right w:val="single" w:sz="6" w:space="0" w:color="C7CDD1"/>
                      </w:divBdr>
                    </w:div>
                  </w:divsChild>
                </w:div>
                <w:div w:id="401410454">
                  <w:marLeft w:val="0"/>
                  <w:marRight w:val="0"/>
                  <w:marTop w:val="180"/>
                  <w:marBottom w:val="180"/>
                  <w:divBdr>
                    <w:top w:val="none" w:sz="0" w:space="0" w:color="auto"/>
                    <w:left w:val="none" w:sz="0" w:space="0" w:color="auto"/>
                    <w:bottom w:val="none" w:sz="0" w:space="0" w:color="auto"/>
                    <w:right w:val="none" w:sz="0" w:space="0" w:color="auto"/>
                  </w:divBdr>
                </w:div>
                <w:div w:id="16160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94690">
      <w:marLeft w:val="0"/>
      <w:marRight w:val="0"/>
      <w:marTop w:val="180"/>
      <w:marBottom w:val="180"/>
      <w:divBdr>
        <w:top w:val="none" w:sz="0" w:space="0" w:color="auto"/>
        <w:left w:val="none" w:sz="0" w:space="0" w:color="auto"/>
        <w:bottom w:val="none" w:sz="0" w:space="0" w:color="auto"/>
        <w:right w:val="none" w:sz="0" w:space="0" w:color="auto"/>
      </w:divBdr>
      <w:divsChild>
        <w:div w:id="348264016">
          <w:marLeft w:val="0"/>
          <w:marRight w:val="0"/>
          <w:marTop w:val="180"/>
          <w:marBottom w:val="180"/>
          <w:divBdr>
            <w:top w:val="none" w:sz="0" w:space="0" w:color="auto"/>
            <w:left w:val="none" w:sz="0" w:space="0" w:color="auto"/>
            <w:bottom w:val="none" w:sz="0" w:space="0" w:color="auto"/>
            <w:right w:val="none" w:sz="0" w:space="0" w:color="auto"/>
          </w:divBdr>
          <w:divsChild>
            <w:div w:id="880900960">
              <w:marLeft w:val="0"/>
              <w:marRight w:val="0"/>
              <w:marTop w:val="0"/>
              <w:marBottom w:val="0"/>
              <w:divBdr>
                <w:top w:val="single" w:sz="6" w:space="0" w:color="C7CDD1"/>
                <w:left w:val="single" w:sz="6" w:space="0" w:color="C7CDD1"/>
                <w:bottom w:val="single" w:sz="6" w:space="0" w:color="C7CDD1"/>
                <w:right w:val="single" w:sz="6" w:space="0" w:color="C7CDD1"/>
              </w:divBdr>
            </w:div>
            <w:div w:id="1313214092">
              <w:marLeft w:val="0"/>
              <w:marRight w:val="0"/>
              <w:marTop w:val="0"/>
              <w:marBottom w:val="0"/>
              <w:divBdr>
                <w:top w:val="none" w:sz="0" w:space="0" w:color="auto"/>
                <w:left w:val="none" w:sz="0" w:space="0" w:color="auto"/>
                <w:bottom w:val="none" w:sz="0" w:space="0" w:color="auto"/>
                <w:right w:val="none" w:sz="0" w:space="0" w:color="auto"/>
              </w:divBdr>
              <w:divsChild>
                <w:div w:id="803810016">
                  <w:marLeft w:val="0"/>
                  <w:marRight w:val="0"/>
                  <w:marTop w:val="0"/>
                  <w:marBottom w:val="0"/>
                  <w:divBdr>
                    <w:top w:val="none" w:sz="0" w:space="0" w:color="auto"/>
                    <w:left w:val="none" w:sz="0" w:space="0" w:color="auto"/>
                    <w:bottom w:val="none" w:sz="0" w:space="0" w:color="auto"/>
                    <w:right w:val="none" w:sz="0" w:space="0" w:color="auto"/>
                  </w:divBdr>
                </w:div>
                <w:div w:id="169819835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46085597">
          <w:marLeft w:val="0"/>
          <w:marRight w:val="0"/>
          <w:marTop w:val="0"/>
          <w:marBottom w:val="0"/>
          <w:divBdr>
            <w:top w:val="none" w:sz="0" w:space="0" w:color="auto"/>
            <w:left w:val="none" w:sz="0" w:space="0" w:color="auto"/>
            <w:bottom w:val="none" w:sz="0" w:space="0" w:color="auto"/>
            <w:right w:val="none" w:sz="0" w:space="0" w:color="auto"/>
          </w:divBdr>
          <w:divsChild>
            <w:div w:id="10597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tc.instructure.com/courses/2112568/discussion_topics/13813816/entries/77480805/repl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Kadijatou Dukureh</dc:creator>
  <cp:keywords/>
  <dc:description/>
  <cp:lastModifiedBy>Kadijatou Dukureh</cp:lastModifiedBy>
  <cp:revision>2</cp:revision>
  <dcterms:created xsi:type="dcterms:W3CDTF">2021-11-14T15:45:00Z</dcterms:created>
  <dcterms:modified xsi:type="dcterms:W3CDTF">2021-11-14T15:45:00Z</dcterms:modified>
</cp:coreProperties>
</file>